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57615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576153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576153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8EB9325" wp14:editId="6078E78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VARAŽDINSKA ŽUPANIJA 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OPĆINA VIDOVEC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Općinsko vijeće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021-05/18-01/05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2186/10-18-04</w:t>
      </w:r>
    </w:p>
    <w:p w:rsidR="00576153" w:rsidRPr="00576153" w:rsidRDefault="00597C30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Vidovec, 18. lipnja </w:t>
      </w:r>
      <w:r w:rsidR="00576153" w:rsidRPr="0057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2018. </w:t>
      </w:r>
    </w:p>
    <w:p w:rsidR="00497B5F" w:rsidRPr="00576153" w:rsidRDefault="00497B5F">
      <w:pPr>
        <w:rPr>
          <w:rFonts w:ascii="Times New Roman" w:hAnsi="Times New Roman" w:cs="Times New Roman"/>
          <w:sz w:val="24"/>
          <w:szCs w:val="24"/>
        </w:rPr>
      </w:pPr>
    </w:p>
    <w:p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>Na temelju članka 79. i 81. Zakona o lokalnim izborima („Narodne novine“ broj 144/12 i</w:t>
      </w:r>
      <w:r w:rsidR="00597C30">
        <w:rPr>
          <w:rFonts w:ascii="Times New Roman" w:hAnsi="Times New Roman" w:cs="Times New Roman"/>
          <w:sz w:val="24"/>
          <w:szCs w:val="24"/>
        </w:rPr>
        <w:t xml:space="preserve"> 121/16) i članka 35. </w:t>
      </w:r>
      <w:bookmarkStart w:id="0" w:name="_GoBack"/>
      <w:bookmarkEnd w:id="0"/>
      <w:r w:rsidRPr="00576153">
        <w:rPr>
          <w:rFonts w:ascii="Times New Roman" w:hAnsi="Times New Roman" w:cs="Times New Roman"/>
          <w:sz w:val="24"/>
          <w:szCs w:val="24"/>
        </w:rPr>
        <w:t>Poslovnika o radu Općinskog vijeća Općine Vidovec („Službeni vjesnik Varaždinske županije“ broj: 09/13, 36/13 i 08/14), Općinsko vije</w:t>
      </w:r>
      <w:r w:rsidR="00597C30">
        <w:rPr>
          <w:rFonts w:ascii="Times New Roman" w:hAnsi="Times New Roman" w:cs="Times New Roman"/>
          <w:sz w:val="24"/>
          <w:szCs w:val="24"/>
        </w:rPr>
        <w:t xml:space="preserve">će Općine Vidovec na svojoj 08. </w:t>
      </w:r>
      <w:r w:rsidRPr="00576153">
        <w:rPr>
          <w:rFonts w:ascii="Times New Roman" w:hAnsi="Times New Roman" w:cs="Times New Roman"/>
          <w:sz w:val="24"/>
          <w:szCs w:val="24"/>
        </w:rPr>
        <w:t>sjedni</w:t>
      </w:r>
      <w:r w:rsidR="00597C30">
        <w:rPr>
          <w:rFonts w:ascii="Times New Roman" w:hAnsi="Times New Roman" w:cs="Times New Roman"/>
          <w:sz w:val="24"/>
          <w:szCs w:val="24"/>
        </w:rPr>
        <w:t xml:space="preserve">ci održanoj dana  18. lipnja </w:t>
      </w:r>
      <w:r w:rsidRPr="00576153">
        <w:rPr>
          <w:rFonts w:ascii="Times New Roman" w:hAnsi="Times New Roman" w:cs="Times New Roman"/>
          <w:sz w:val="24"/>
          <w:szCs w:val="24"/>
        </w:rPr>
        <w:t>2018. godine donosi slijedeći</w:t>
      </w:r>
    </w:p>
    <w:p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153" w:rsidRPr="00A221DA" w:rsidRDefault="00576153" w:rsidP="0057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B2FD2" w:rsidRPr="00CB2FD2" w:rsidRDefault="00576153" w:rsidP="00CB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>o primanju na znanje Izvješća Mandatne komisije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 stavljanju mandata  članice Općinskog vijeća Općine Vidovec u mirovanje i početku obnašanja dužnosti novog člana Općinskog vijeća Općine Vidovec</w:t>
      </w:r>
    </w:p>
    <w:p w:rsidR="00A221DA" w:rsidRPr="00A221DA" w:rsidRDefault="00A221DA" w:rsidP="00CB2FD2">
      <w:pPr>
        <w:rPr>
          <w:rFonts w:ascii="Times New Roman" w:hAnsi="Times New Roman" w:cs="Times New Roman"/>
          <w:b/>
          <w:sz w:val="24"/>
          <w:szCs w:val="24"/>
        </w:rPr>
      </w:pPr>
    </w:p>
    <w:p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>I.</w:t>
      </w:r>
    </w:p>
    <w:p w:rsidR="00576153" w:rsidRPr="00576153" w:rsidRDefault="00576153" w:rsidP="00A2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 na znanje Izvješće Mandatne komisije </w:t>
      </w:r>
      <w:r w:rsidR="00597C30">
        <w:rPr>
          <w:rFonts w:ascii="Times New Roman" w:hAnsi="Times New Roman" w:cs="Times New Roman"/>
          <w:sz w:val="24"/>
          <w:szCs w:val="24"/>
        </w:rPr>
        <w:t xml:space="preserve">o stavljanju mandata </w:t>
      </w:r>
      <w:r w:rsidR="00A221DA">
        <w:rPr>
          <w:rFonts w:ascii="Times New Roman" w:hAnsi="Times New Roman" w:cs="Times New Roman"/>
          <w:sz w:val="24"/>
          <w:szCs w:val="24"/>
        </w:rPr>
        <w:t>članice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 u mirovanje i</w:t>
      </w:r>
      <w:r w:rsidR="00A221DA">
        <w:rPr>
          <w:rFonts w:ascii="Times New Roman" w:hAnsi="Times New Roman" w:cs="Times New Roman"/>
          <w:sz w:val="24"/>
          <w:szCs w:val="24"/>
        </w:rPr>
        <w:t xml:space="preserve"> </w:t>
      </w:r>
      <w:r w:rsidR="00A221DA" w:rsidRPr="00A221DA">
        <w:rPr>
          <w:rFonts w:ascii="Times New Roman" w:hAnsi="Times New Roman" w:cs="Times New Roman"/>
          <w:sz w:val="24"/>
          <w:szCs w:val="24"/>
        </w:rPr>
        <w:t xml:space="preserve">početku </w:t>
      </w:r>
      <w:r w:rsidR="00A221DA">
        <w:rPr>
          <w:rFonts w:ascii="Times New Roman" w:hAnsi="Times New Roman" w:cs="Times New Roman"/>
          <w:sz w:val="24"/>
          <w:szCs w:val="24"/>
        </w:rPr>
        <w:t>obnašanja dužnosti novog člana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</w:t>
      </w:r>
      <w:r w:rsidR="00A221DA">
        <w:rPr>
          <w:rFonts w:ascii="Times New Roman" w:hAnsi="Times New Roman" w:cs="Times New Roman"/>
          <w:sz w:val="24"/>
          <w:szCs w:val="24"/>
        </w:rPr>
        <w:t>.</w:t>
      </w:r>
    </w:p>
    <w:p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76153" w:rsidRDefault="00576153" w:rsidP="00A221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Izvješća iz točke I. ovog Zaključka:</w:t>
      </w:r>
    </w:p>
    <w:p w:rsidR="00576153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tvrđuje se mirovanje mandata </w:t>
      </w:r>
      <w:r w:rsidR="00A221DA">
        <w:rPr>
          <w:rFonts w:ascii="Times New Roman" w:hAnsi="Times New Roman" w:cs="Times New Roman"/>
          <w:sz w:val="24"/>
          <w:szCs w:val="24"/>
        </w:rPr>
        <w:t xml:space="preserve">iz osobnih razloga </w:t>
      </w:r>
      <w:r w:rsidR="00A64E27">
        <w:rPr>
          <w:rFonts w:ascii="Times New Roman" w:hAnsi="Times New Roman" w:cs="Times New Roman"/>
          <w:sz w:val="24"/>
          <w:szCs w:val="24"/>
        </w:rPr>
        <w:t>članice Općinskog vijeća Općine Vidovec Dubravke Rog sa 05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. </w:t>
      </w:r>
      <w:r w:rsidR="00A64E27">
        <w:rPr>
          <w:rFonts w:ascii="Times New Roman" w:hAnsi="Times New Roman" w:cs="Times New Roman"/>
          <w:sz w:val="24"/>
          <w:szCs w:val="24"/>
        </w:rPr>
        <w:t xml:space="preserve">travnja 2018. godine, </w:t>
      </w:r>
    </w:p>
    <w:p w:rsidR="00A221DA" w:rsidRDefault="00A221DA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64E27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21DA">
        <w:rPr>
          <w:rFonts w:ascii="Times New Roman" w:hAnsi="Times New Roman" w:cs="Times New Roman"/>
          <w:sz w:val="24"/>
          <w:szCs w:val="24"/>
        </w:rPr>
        <w:t>amjenik članice Općinskog vijeća Općine Vidovec Krunoslav B</w:t>
      </w:r>
      <w:r w:rsidR="00597C30">
        <w:rPr>
          <w:rFonts w:ascii="Times New Roman" w:hAnsi="Times New Roman" w:cs="Times New Roman"/>
          <w:sz w:val="24"/>
          <w:szCs w:val="24"/>
        </w:rPr>
        <w:t>istrović započinje s obnašanjem</w:t>
      </w:r>
      <w:r w:rsidR="00A221DA">
        <w:rPr>
          <w:rFonts w:ascii="Times New Roman" w:hAnsi="Times New Roman" w:cs="Times New Roman"/>
          <w:sz w:val="24"/>
          <w:szCs w:val="24"/>
        </w:rPr>
        <w:t xml:space="preserve"> dužnosti člana Općinskog vijeća</w:t>
      </w:r>
      <w:r w:rsidR="00597C30">
        <w:rPr>
          <w:rFonts w:ascii="Times New Roman" w:hAnsi="Times New Roman" w:cs="Times New Roman"/>
          <w:sz w:val="24"/>
          <w:szCs w:val="24"/>
        </w:rPr>
        <w:t xml:space="preserve"> Općine Vidovec sa danom 18</w:t>
      </w:r>
      <w:r w:rsidR="00A221DA">
        <w:rPr>
          <w:rFonts w:ascii="Times New Roman" w:hAnsi="Times New Roman" w:cs="Times New Roman"/>
          <w:sz w:val="24"/>
          <w:szCs w:val="24"/>
        </w:rPr>
        <w:t>. lipnja 2018. godine.</w:t>
      </w:r>
    </w:p>
    <w:p w:rsidR="00576153" w:rsidRDefault="00576153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221DA" w:rsidRDefault="00A221DA" w:rsidP="00A221DA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CB2FD2" w:rsidRDefault="00A221DA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će se objaviti u „Službenom vjesniku Varaždinske županije“</w:t>
      </w:r>
      <w:r w:rsidR="00CB2FD2">
        <w:rPr>
          <w:rFonts w:ascii="Times New Roman" w:hAnsi="Times New Roman" w:cs="Times New Roman"/>
          <w:sz w:val="24"/>
          <w:szCs w:val="24"/>
        </w:rPr>
        <w:t>.</w:t>
      </w:r>
    </w:p>
    <w:p w:rsidR="00CB2FD2" w:rsidRPr="00CB2FD2" w:rsidRDefault="00CB2FD2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221DA" w:rsidRDefault="00CB2FD2" w:rsidP="00CB2FD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CB2FD2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B2FD2" w:rsidRPr="00576153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CB2FD2" w:rsidRPr="005761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5C" w:rsidRDefault="0084655C" w:rsidP="00576153">
      <w:pPr>
        <w:spacing w:after="0" w:line="240" w:lineRule="auto"/>
      </w:pPr>
      <w:r>
        <w:separator/>
      </w:r>
    </w:p>
  </w:endnote>
  <w:endnote w:type="continuationSeparator" w:id="0">
    <w:p w:rsidR="0084655C" w:rsidRDefault="0084655C" w:rsidP="0057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5C" w:rsidRDefault="0084655C" w:rsidP="00576153">
      <w:pPr>
        <w:spacing w:after="0" w:line="240" w:lineRule="auto"/>
      </w:pPr>
      <w:r>
        <w:separator/>
      </w:r>
    </w:p>
  </w:footnote>
  <w:footnote w:type="continuationSeparator" w:id="0">
    <w:p w:rsidR="0084655C" w:rsidRDefault="0084655C" w:rsidP="0057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53" w:rsidRDefault="00576153" w:rsidP="0057615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BCB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3"/>
    <w:rsid w:val="00497B5F"/>
    <w:rsid w:val="00576153"/>
    <w:rsid w:val="00597C30"/>
    <w:rsid w:val="006A6BCB"/>
    <w:rsid w:val="0084655C"/>
    <w:rsid w:val="00A221DA"/>
    <w:rsid w:val="00A64E27"/>
    <w:rsid w:val="00AA39BD"/>
    <w:rsid w:val="00C2442D"/>
    <w:rsid w:val="00C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53"/>
  </w:style>
  <w:style w:type="paragraph" w:styleId="Podnoje">
    <w:name w:val="footer"/>
    <w:basedOn w:val="Normal"/>
    <w:link w:val="Podno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53"/>
  </w:style>
  <w:style w:type="paragraph" w:styleId="Odlomakpopisa">
    <w:name w:val="List Paragraph"/>
    <w:basedOn w:val="Normal"/>
    <w:uiPriority w:val="34"/>
    <w:qFormat/>
    <w:rsid w:val="00576153"/>
    <w:pPr>
      <w:ind w:left="720"/>
      <w:contextualSpacing/>
    </w:pPr>
  </w:style>
  <w:style w:type="paragraph" w:styleId="Bezproreda">
    <w:name w:val="No Spacing"/>
    <w:uiPriority w:val="1"/>
    <w:qFormat/>
    <w:rsid w:val="005761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53"/>
  </w:style>
  <w:style w:type="paragraph" w:styleId="Podnoje">
    <w:name w:val="footer"/>
    <w:basedOn w:val="Normal"/>
    <w:link w:val="Podno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53"/>
  </w:style>
  <w:style w:type="paragraph" w:styleId="Odlomakpopisa">
    <w:name w:val="List Paragraph"/>
    <w:basedOn w:val="Normal"/>
    <w:uiPriority w:val="34"/>
    <w:qFormat/>
    <w:rsid w:val="00576153"/>
    <w:pPr>
      <w:ind w:left="720"/>
      <w:contextualSpacing/>
    </w:pPr>
  </w:style>
  <w:style w:type="paragraph" w:styleId="Bezproreda">
    <w:name w:val="No Spacing"/>
    <w:uiPriority w:val="1"/>
    <w:qFormat/>
    <w:rsid w:val="005761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3</cp:revision>
  <cp:lastPrinted>2018-06-20T09:58:00Z</cp:lastPrinted>
  <dcterms:created xsi:type="dcterms:W3CDTF">2018-05-30T06:25:00Z</dcterms:created>
  <dcterms:modified xsi:type="dcterms:W3CDTF">2018-06-20T10:02:00Z</dcterms:modified>
</cp:coreProperties>
</file>