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:rsidRPr="00E10944" w14:paraId="36439ABF" w14:textId="77777777" w:rsidTr="00E10944">
        <w:tc>
          <w:tcPr>
            <w:tcW w:w="9180" w:type="dxa"/>
            <w:gridSpan w:val="3"/>
          </w:tcPr>
          <w:p w14:paraId="3DB9E813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O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B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Z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C</w:t>
            </w:r>
          </w:p>
          <w:p w14:paraId="151A8A98" w14:textId="4F0B0393" w:rsidR="00B823C6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SUDJELOVANJA U SAVJETOVANJU O NACRTU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>OPĆEG AKTA</w:t>
            </w:r>
          </w:p>
        </w:tc>
      </w:tr>
      <w:tr w:rsidR="009254B7" w:rsidRPr="00E10944" w14:paraId="147CFA6D" w14:textId="77777777" w:rsidTr="00E10944">
        <w:tc>
          <w:tcPr>
            <w:tcW w:w="3227" w:type="dxa"/>
            <w:vAlign w:val="center"/>
          </w:tcPr>
          <w:p w14:paraId="5A946DB2" w14:textId="0AF9B319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Naziv nacrta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općeg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akta</w:t>
            </w:r>
          </w:p>
          <w:p w14:paraId="0B413D7A" w14:textId="77777777" w:rsidR="00B823C6" w:rsidRPr="00E10944" w:rsidRDefault="00B823C6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60E035CE" w14:textId="37AB3917" w:rsidR="009254B7" w:rsidRPr="004071DD" w:rsidRDefault="00CF4254" w:rsidP="00884FE9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071D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Prijedlog </w:t>
            </w:r>
            <w:r w:rsidR="004071DD" w:rsidRPr="004071DD">
              <w:rPr>
                <w:rFonts w:asciiTheme="majorHAnsi" w:hAnsiTheme="majorHAnsi"/>
                <w:b/>
                <w:bCs/>
              </w:rPr>
              <w:t xml:space="preserve"> Odluke </w:t>
            </w:r>
            <w:r w:rsidR="00884FE9">
              <w:t xml:space="preserve"> </w:t>
            </w:r>
            <w:r w:rsidR="00884FE9" w:rsidRPr="00884FE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o </w:t>
            </w:r>
            <w:r w:rsidR="00FA301A">
              <w:rPr>
                <w:rFonts w:asciiTheme="majorHAnsi" w:hAnsiTheme="majorHAnsi"/>
                <w:b/>
                <w:bCs/>
                <w:sz w:val="20"/>
                <w:szCs w:val="20"/>
              </w:rPr>
              <w:t>3</w:t>
            </w:r>
            <w:r w:rsidR="00884FE9" w:rsidRPr="00884FE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. izmjeni Odluke o plaći i ostalim materijalnim pravima </w:t>
            </w:r>
            <w:r w:rsidR="00884FE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884FE9" w:rsidRPr="00884FE9">
              <w:rPr>
                <w:rFonts w:asciiTheme="majorHAnsi" w:hAnsiTheme="majorHAnsi"/>
                <w:b/>
                <w:bCs/>
                <w:sz w:val="20"/>
                <w:szCs w:val="20"/>
              </w:rPr>
              <w:t>općinskog načelnika Općine Vidovec</w:t>
            </w:r>
          </w:p>
        </w:tc>
      </w:tr>
      <w:tr w:rsidR="009254B7" w:rsidRPr="00E10944" w14:paraId="663F6601" w14:textId="77777777" w:rsidTr="00E10944">
        <w:tc>
          <w:tcPr>
            <w:tcW w:w="3227" w:type="dxa"/>
          </w:tcPr>
          <w:p w14:paraId="199FF23B" w14:textId="4F5C0B3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Naziv tijela nadležnog za izradu nacrta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 općeg akta</w:t>
            </w:r>
          </w:p>
        </w:tc>
        <w:tc>
          <w:tcPr>
            <w:tcW w:w="5953" w:type="dxa"/>
            <w:gridSpan w:val="2"/>
          </w:tcPr>
          <w:p w14:paraId="281C719D" w14:textId="0930A508" w:rsidR="009254B7" w:rsidRPr="00E10944" w:rsidRDefault="002D3F17" w:rsidP="00E10944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Jedinstveni upravni odjel Općine Vidovec </w:t>
            </w:r>
          </w:p>
        </w:tc>
      </w:tr>
      <w:tr w:rsidR="009254B7" w:rsidRPr="00E10944" w14:paraId="18947BB0" w14:textId="77777777" w:rsidTr="00E10944">
        <w:tc>
          <w:tcPr>
            <w:tcW w:w="3227" w:type="dxa"/>
          </w:tcPr>
          <w:p w14:paraId="293929A1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Razdoblje trajanja savjetovanja</w:t>
            </w:r>
          </w:p>
        </w:tc>
        <w:tc>
          <w:tcPr>
            <w:tcW w:w="5953" w:type="dxa"/>
            <w:gridSpan w:val="2"/>
          </w:tcPr>
          <w:p w14:paraId="636F46C7" w14:textId="6DC171E3" w:rsidR="009254B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>Početak: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20BDE">
              <w:rPr>
                <w:rFonts w:asciiTheme="majorHAnsi" w:hAnsiTheme="majorHAnsi"/>
                <w:sz w:val="20"/>
                <w:szCs w:val="20"/>
              </w:rPr>
              <w:t>15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</w:t>
            </w:r>
            <w:r w:rsidR="00FA301A">
              <w:rPr>
                <w:rFonts w:asciiTheme="majorHAnsi" w:hAnsiTheme="majorHAnsi"/>
                <w:sz w:val="20"/>
                <w:szCs w:val="20"/>
              </w:rPr>
              <w:t>1</w:t>
            </w:r>
            <w:r w:rsidR="00F20BDE">
              <w:rPr>
                <w:rFonts w:asciiTheme="majorHAnsi" w:hAnsiTheme="majorHAnsi"/>
                <w:sz w:val="20"/>
                <w:szCs w:val="20"/>
              </w:rPr>
              <w:t>1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.2024. godine </w:t>
            </w:r>
          </w:p>
          <w:p w14:paraId="10FEC33B" w14:textId="403EB498" w:rsidR="002D3F1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>Završetak: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300E2">
              <w:rPr>
                <w:rFonts w:asciiTheme="majorHAnsi" w:hAnsiTheme="majorHAnsi"/>
                <w:sz w:val="20"/>
                <w:szCs w:val="20"/>
              </w:rPr>
              <w:t>1</w:t>
            </w:r>
            <w:r w:rsidR="00F20BDE">
              <w:rPr>
                <w:rFonts w:asciiTheme="majorHAnsi" w:hAnsiTheme="majorHAnsi"/>
                <w:sz w:val="20"/>
                <w:szCs w:val="20"/>
              </w:rPr>
              <w:t>6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</w:t>
            </w:r>
            <w:r w:rsidR="00FA301A">
              <w:rPr>
                <w:rFonts w:asciiTheme="majorHAnsi" w:hAnsiTheme="majorHAnsi"/>
                <w:sz w:val="20"/>
                <w:szCs w:val="20"/>
              </w:rPr>
              <w:t>12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.2024. godine </w:t>
            </w:r>
          </w:p>
        </w:tc>
      </w:tr>
      <w:tr w:rsidR="009254B7" w:rsidRPr="00E10944" w14:paraId="4B27F2E7" w14:textId="77777777" w:rsidTr="00E10944">
        <w:tc>
          <w:tcPr>
            <w:tcW w:w="3227" w:type="dxa"/>
          </w:tcPr>
          <w:p w14:paraId="4159A74F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Ime/naziv sudionika/</w:t>
            </w:r>
            <w:proofErr w:type="spellStart"/>
            <w:r w:rsidRPr="00E10944">
              <w:rPr>
                <w:rFonts w:asciiTheme="majorHAnsi" w:hAnsiTheme="majorHAnsi"/>
                <w:sz w:val="20"/>
                <w:szCs w:val="20"/>
              </w:rPr>
              <w:t>ce</w:t>
            </w:r>
            <w:proofErr w:type="spellEnd"/>
            <w:r w:rsidRPr="00E10944">
              <w:rPr>
                <w:rFonts w:asciiTheme="majorHAnsi" w:hAnsiTheme="majorHAnsi"/>
                <w:sz w:val="20"/>
                <w:szCs w:val="20"/>
              </w:rPr>
              <w:t xml:space="preserve"> savjetovanja (pojedinac, udruga, ustanova i</w:t>
            </w:r>
            <w:r w:rsidR="00F0030D"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sl.)koji/a daje svoje mišljenje ili primjedbe na nacrt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 općeg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akta</w:t>
            </w:r>
          </w:p>
          <w:p w14:paraId="1359CCD5" w14:textId="14989D1B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7713BC33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0FCD1D23" w14:textId="77777777" w:rsidTr="00E10944">
        <w:tc>
          <w:tcPr>
            <w:tcW w:w="3227" w:type="dxa"/>
          </w:tcPr>
          <w:p w14:paraId="6D8D5748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Tematsko područje i brojnost korisnika koje predstavljate, odnosno interes koji zastupate</w:t>
            </w:r>
          </w:p>
          <w:p w14:paraId="569E63DB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13E5E01C" w14:textId="77777777" w:rsidR="009254B7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B2BE00E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05DEAA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0E5250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699D88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14A6079C" w14:textId="77777777" w:rsidTr="00E10944">
        <w:tc>
          <w:tcPr>
            <w:tcW w:w="3227" w:type="dxa"/>
            <w:vAlign w:val="center"/>
          </w:tcPr>
          <w:p w14:paraId="4AE37A11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CEBA6A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CD23EFC" w14:textId="03C69A9D" w:rsidR="009254B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Odredba članka ili točka akta na koju se odnosi komentar, primjedba ili prijedlog</w:t>
            </w:r>
          </w:p>
          <w:p w14:paraId="28C7388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DCFFA3D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2EBFF1A5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371B9FA6" w14:textId="77777777" w:rsidTr="00E10944">
        <w:tc>
          <w:tcPr>
            <w:tcW w:w="3227" w:type="dxa"/>
          </w:tcPr>
          <w:p w14:paraId="407E95C8" w14:textId="354E714A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Primjedbe, komentari i prijedlozi na pojedine članke nacrta</w:t>
            </w:r>
            <w:r w:rsidR="005175F8" w:rsidRPr="00E10944">
              <w:rPr>
                <w:rFonts w:asciiTheme="majorHAnsi" w:hAnsiTheme="majorHAnsi"/>
                <w:sz w:val="20"/>
                <w:szCs w:val="20"/>
              </w:rPr>
              <w:t xml:space="preserve"> općeg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akta</w:t>
            </w:r>
          </w:p>
          <w:p w14:paraId="5344F6A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4F35D9A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075A87E2" w14:textId="06EE0D62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013FC2CF" w14:textId="77777777" w:rsidTr="00E10944">
        <w:tc>
          <w:tcPr>
            <w:tcW w:w="3227" w:type="dxa"/>
          </w:tcPr>
          <w:p w14:paraId="39C88623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3BEC56A1" w14:textId="77777777" w:rsidR="009254B7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82A4F3F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4FDFAC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D1A57CB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CCEB698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3D2EE8D9" w14:textId="77777777" w:rsidTr="00E10944">
        <w:tc>
          <w:tcPr>
            <w:tcW w:w="3227" w:type="dxa"/>
          </w:tcPr>
          <w:p w14:paraId="06212DA9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Kontakti</w:t>
            </w:r>
          </w:p>
          <w:p w14:paraId="41E15130" w14:textId="77777777" w:rsidR="003771D2" w:rsidRPr="00E10944" w:rsidRDefault="003771D2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7BF46486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E-mail:</w:t>
            </w:r>
          </w:p>
          <w:p w14:paraId="69C17192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Telefon:</w:t>
            </w:r>
          </w:p>
        </w:tc>
      </w:tr>
      <w:tr w:rsidR="005175F8" w:rsidRPr="00E10944" w14:paraId="0242A76C" w14:textId="77777777" w:rsidTr="00E10944">
        <w:tc>
          <w:tcPr>
            <w:tcW w:w="3227" w:type="dxa"/>
          </w:tcPr>
          <w:p w14:paraId="2911C7EE" w14:textId="0D923625" w:rsidR="005175F8" w:rsidRPr="00E10944" w:rsidRDefault="005175F8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5953" w:type="dxa"/>
            <w:gridSpan w:val="2"/>
          </w:tcPr>
          <w:p w14:paraId="2A2FAE68" w14:textId="77777777" w:rsidR="005175F8" w:rsidRPr="00E10944" w:rsidRDefault="005175F8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71D2" w:rsidRPr="00E10944" w14:paraId="4F032EBF" w14:textId="77777777" w:rsidTr="00E10944">
        <w:tc>
          <w:tcPr>
            <w:tcW w:w="9180" w:type="dxa"/>
            <w:gridSpan w:val="3"/>
          </w:tcPr>
          <w:p w14:paraId="4BA79B82" w14:textId="4FF73CF1" w:rsidR="003771D2" w:rsidRPr="00E10944" w:rsidRDefault="003771D2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U skladu s odredbama Opće uredbe o zaštiti podataka dajem privolu 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Općini Vidovec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za prikupljanje i obradu mojih osobnih podataka (ime, prezime, broj telefona, email), za potrebe provođenja savjetovanja s javnošću pri donošenju općeg akta 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Općine Vidovec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. Osim svrhe za koju je dana privola, prikupljeni osobni podaci neće se koristiti u druge svrhe.</w:t>
            </w:r>
          </w:p>
          <w:p w14:paraId="2632A3F7" w14:textId="77777777" w:rsidR="002A5680" w:rsidRPr="00E10944" w:rsidRDefault="002A5680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8196A7F" w14:textId="77777777" w:rsidR="003771D2" w:rsidRPr="00E10944" w:rsidRDefault="003771D2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Potvrđujem da sam upoznat da imam pravo odustat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od dane privole i zatražiti prestanak daljnje obrade osobnih podataka. Ispravak ili obavijest o odustajanju od dane privole dostaviti u pisanom obliku na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  <w:hyperlink r:id="rId7" w:history="1">
              <w:r w:rsidR="005175F8" w:rsidRPr="00E10944">
                <w:rPr>
                  <w:rStyle w:val="Hiperveza"/>
                  <w:rFonts w:asciiTheme="majorHAnsi" w:hAnsiTheme="majorHAnsi"/>
                  <w:b/>
                  <w:sz w:val="20"/>
                  <w:szCs w:val="20"/>
                </w:rPr>
                <w:t>procelnik@vidovec.hr</w:t>
              </w:r>
            </w:hyperlink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.</w:t>
            </w:r>
          </w:p>
          <w:p w14:paraId="09DBC437" w14:textId="75841E52" w:rsidR="002F6248" w:rsidRPr="00E10944" w:rsidRDefault="002F6248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254B7" w:rsidRPr="00E10944" w14:paraId="4AE63807" w14:textId="77777777" w:rsidTr="00E10944">
        <w:tc>
          <w:tcPr>
            <w:tcW w:w="3227" w:type="dxa"/>
          </w:tcPr>
          <w:p w14:paraId="48253B2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575AA12E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20DEDD36" w14:textId="77777777" w:rsidTr="00E10944">
        <w:tc>
          <w:tcPr>
            <w:tcW w:w="3227" w:type="dxa"/>
          </w:tcPr>
          <w:p w14:paraId="7D0047F8" w14:textId="722FEDFE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Jeste li suglasni da se ovaj obrazac, s imenom/nazivom sudionika/</w:t>
            </w:r>
            <w:proofErr w:type="spellStart"/>
            <w:r w:rsidRPr="00E10944">
              <w:rPr>
                <w:rFonts w:asciiTheme="majorHAnsi" w:hAnsiTheme="majorHAnsi"/>
                <w:sz w:val="20"/>
                <w:szCs w:val="20"/>
              </w:rPr>
              <w:t>ce</w:t>
            </w:r>
            <w:proofErr w:type="spellEnd"/>
            <w:r w:rsidRPr="00E10944">
              <w:rPr>
                <w:rFonts w:asciiTheme="majorHAnsi" w:hAnsiTheme="majorHAnsi"/>
                <w:sz w:val="20"/>
                <w:szCs w:val="20"/>
              </w:rPr>
              <w:t xml:space="preserve"> savjetovanja, objavi na internetskim stranicama </w:t>
            </w:r>
            <w:r w:rsidR="005175F8" w:rsidRPr="00E10944">
              <w:rPr>
                <w:rFonts w:asciiTheme="majorHAnsi" w:hAnsiTheme="majorHAnsi"/>
                <w:sz w:val="20"/>
                <w:szCs w:val="20"/>
              </w:rPr>
              <w:t>Općine Vidovec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2977" w:type="dxa"/>
            <w:vAlign w:val="center"/>
          </w:tcPr>
          <w:p w14:paraId="0ED5F6B9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</w:t>
            </w:r>
          </w:p>
        </w:tc>
        <w:tc>
          <w:tcPr>
            <w:tcW w:w="2976" w:type="dxa"/>
            <w:vAlign w:val="center"/>
          </w:tcPr>
          <w:p w14:paraId="4166D3F9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NE</w:t>
            </w:r>
          </w:p>
        </w:tc>
      </w:tr>
    </w:tbl>
    <w:p w14:paraId="4F3A4BF0" w14:textId="77777777" w:rsidR="005175F8" w:rsidRPr="00E10944" w:rsidRDefault="005175F8" w:rsidP="002F6248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339DCAE" w14:textId="77777777" w:rsidR="00E10944" w:rsidRDefault="00E10944" w:rsidP="005175F8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1B9C1A20" w14:textId="707FD5CC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E10944">
        <w:rPr>
          <w:rFonts w:asciiTheme="majorHAnsi" w:hAnsiTheme="majorHAnsi" w:cs="Arial"/>
          <w:b/>
          <w:sz w:val="20"/>
          <w:szCs w:val="20"/>
        </w:rPr>
        <w:t xml:space="preserve">Popunjeni obrazac dostaviti na adresu: </w:t>
      </w:r>
    </w:p>
    <w:p w14:paraId="4EA30F72" w14:textId="77777777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E10944">
        <w:rPr>
          <w:rFonts w:asciiTheme="majorHAnsi" w:hAnsiTheme="majorHAnsi" w:cs="Arial"/>
          <w:bCs/>
          <w:sz w:val="20"/>
          <w:szCs w:val="20"/>
        </w:rPr>
        <w:t>Općina Vidovec, Trg svetog Vida 9, 42205 Vidovec</w:t>
      </w:r>
    </w:p>
    <w:p w14:paraId="60946FBD" w14:textId="77777777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E10944">
        <w:rPr>
          <w:rFonts w:asciiTheme="majorHAnsi" w:hAnsiTheme="majorHAnsi" w:cs="Arial"/>
          <w:bCs/>
          <w:sz w:val="20"/>
          <w:szCs w:val="20"/>
        </w:rPr>
        <w:t xml:space="preserve"> ili na adresu elektronske pošte: </w:t>
      </w:r>
      <w:hyperlink r:id="rId8" w:history="1">
        <w:r w:rsidRPr="00E10944">
          <w:rPr>
            <w:rStyle w:val="Hiperveza"/>
            <w:rFonts w:asciiTheme="majorHAnsi" w:hAnsiTheme="majorHAnsi" w:cs="Arial"/>
            <w:bCs/>
            <w:sz w:val="20"/>
            <w:szCs w:val="20"/>
          </w:rPr>
          <w:t>procelnik@vidovec.hr</w:t>
        </w:r>
      </w:hyperlink>
      <w:r w:rsidRPr="00E10944">
        <w:rPr>
          <w:rFonts w:asciiTheme="majorHAnsi" w:hAnsiTheme="majorHAnsi" w:cs="Arial"/>
          <w:bCs/>
          <w:sz w:val="20"/>
          <w:szCs w:val="20"/>
        </w:rPr>
        <w:t xml:space="preserve">  </w:t>
      </w:r>
    </w:p>
    <w:p w14:paraId="398F9202" w14:textId="4A44F3C4" w:rsidR="005175F8" w:rsidRPr="00E10944" w:rsidRDefault="005175F8" w:rsidP="005175F8">
      <w:pPr>
        <w:jc w:val="center"/>
        <w:rPr>
          <w:rFonts w:asciiTheme="majorHAnsi" w:hAnsiTheme="majorHAnsi" w:cs="Arial"/>
          <w:b/>
          <w:iCs/>
          <w:sz w:val="20"/>
          <w:szCs w:val="20"/>
          <w:u w:val="single"/>
        </w:rPr>
      </w:pP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zaključno do </w:t>
      </w:r>
      <w:r w:rsidR="00D300E2">
        <w:rPr>
          <w:rFonts w:asciiTheme="majorHAnsi" w:hAnsiTheme="majorHAnsi" w:cs="Arial"/>
          <w:b/>
          <w:iCs/>
          <w:sz w:val="20"/>
          <w:szCs w:val="20"/>
          <w:u w:val="single"/>
        </w:rPr>
        <w:t>1</w:t>
      </w:r>
      <w:r w:rsidR="00F20BDE">
        <w:rPr>
          <w:rFonts w:asciiTheme="majorHAnsi" w:hAnsiTheme="majorHAnsi" w:cs="Arial"/>
          <w:b/>
          <w:iCs/>
          <w:sz w:val="20"/>
          <w:szCs w:val="20"/>
          <w:u w:val="single"/>
        </w:rPr>
        <w:t>6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. </w:t>
      </w:r>
      <w:r w:rsidR="00FA301A">
        <w:rPr>
          <w:rFonts w:asciiTheme="majorHAnsi" w:hAnsiTheme="majorHAnsi" w:cs="Arial"/>
          <w:b/>
          <w:iCs/>
          <w:sz w:val="20"/>
          <w:szCs w:val="20"/>
          <w:u w:val="single"/>
        </w:rPr>
        <w:t>prosinca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 2024. godine.</w:t>
      </w:r>
    </w:p>
    <w:p w14:paraId="3D25DC43" w14:textId="77777777" w:rsidR="00E10944" w:rsidRDefault="00E10944" w:rsidP="002F6248">
      <w:pPr>
        <w:rPr>
          <w:rFonts w:asciiTheme="majorHAnsi" w:hAnsiTheme="majorHAnsi" w:cs="Arial"/>
          <w:b/>
          <w:iCs/>
          <w:sz w:val="20"/>
          <w:szCs w:val="20"/>
          <w:u w:val="single"/>
        </w:rPr>
      </w:pPr>
    </w:p>
    <w:p w14:paraId="27205FE4" w14:textId="2417B921" w:rsidR="002F6248" w:rsidRPr="00E10944" w:rsidRDefault="002F6248" w:rsidP="002F6248">
      <w:pPr>
        <w:rPr>
          <w:rFonts w:asciiTheme="majorHAnsi" w:hAnsiTheme="majorHAnsi" w:cs="Arial"/>
          <w:b/>
          <w:iCs/>
          <w:sz w:val="20"/>
          <w:szCs w:val="20"/>
          <w:u w:val="single"/>
        </w:rPr>
      </w:pP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Anonimni, uvredljivi ili irelevantni komentari neće se objaviti, niti će biti razmatrani. </w:t>
      </w:r>
    </w:p>
    <w:sectPr w:rsidR="002F6248" w:rsidRPr="00E10944" w:rsidSect="005175F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F2E44" w14:textId="77777777" w:rsidR="009A7236" w:rsidRDefault="009A7236" w:rsidP="00B823C6">
      <w:pPr>
        <w:spacing w:after="0" w:line="240" w:lineRule="auto"/>
      </w:pPr>
      <w:r>
        <w:separator/>
      </w:r>
    </w:p>
  </w:endnote>
  <w:endnote w:type="continuationSeparator" w:id="0">
    <w:p w14:paraId="4DAEDB61" w14:textId="77777777" w:rsidR="009A7236" w:rsidRDefault="009A7236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CE9E9" w14:textId="77777777" w:rsidR="009A7236" w:rsidRDefault="009A7236" w:rsidP="00B823C6">
      <w:pPr>
        <w:spacing w:after="0" w:line="240" w:lineRule="auto"/>
      </w:pPr>
      <w:r>
        <w:separator/>
      </w:r>
    </w:p>
  </w:footnote>
  <w:footnote w:type="continuationSeparator" w:id="0">
    <w:p w14:paraId="5D7789A6" w14:textId="77777777" w:rsidR="009A7236" w:rsidRDefault="009A7236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6289C"/>
    <w:rsid w:val="000B1856"/>
    <w:rsid w:val="00104D39"/>
    <w:rsid w:val="001259F0"/>
    <w:rsid w:val="00150FDF"/>
    <w:rsid w:val="00154F1C"/>
    <w:rsid w:val="001A75C7"/>
    <w:rsid w:val="00284A4D"/>
    <w:rsid w:val="002A5680"/>
    <w:rsid w:val="002D3F17"/>
    <w:rsid w:val="002F6248"/>
    <w:rsid w:val="003432F2"/>
    <w:rsid w:val="003771D2"/>
    <w:rsid w:val="003D3F85"/>
    <w:rsid w:val="004071DD"/>
    <w:rsid w:val="004E4F26"/>
    <w:rsid w:val="004F035E"/>
    <w:rsid w:val="004F50F4"/>
    <w:rsid w:val="004F5ED6"/>
    <w:rsid w:val="005175F8"/>
    <w:rsid w:val="00520BB6"/>
    <w:rsid w:val="005718C6"/>
    <w:rsid w:val="00592777"/>
    <w:rsid w:val="005A48D7"/>
    <w:rsid w:val="005D2B94"/>
    <w:rsid w:val="005D5510"/>
    <w:rsid w:val="00626827"/>
    <w:rsid w:val="00715D97"/>
    <w:rsid w:val="00794287"/>
    <w:rsid w:val="007B282E"/>
    <w:rsid w:val="007E5735"/>
    <w:rsid w:val="00884FE9"/>
    <w:rsid w:val="008A2FEE"/>
    <w:rsid w:val="009140B0"/>
    <w:rsid w:val="009254B7"/>
    <w:rsid w:val="0097075B"/>
    <w:rsid w:val="00980E30"/>
    <w:rsid w:val="009A5495"/>
    <w:rsid w:val="009A7236"/>
    <w:rsid w:val="00AD4EC1"/>
    <w:rsid w:val="00B415BC"/>
    <w:rsid w:val="00B823C6"/>
    <w:rsid w:val="00BC743F"/>
    <w:rsid w:val="00C14CD2"/>
    <w:rsid w:val="00C36A74"/>
    <w:rsid w:val="00C37F8B"/>
    <w:rsid w:val="00CD51D3"/>
    <w:rsid w:val="00CF4254"/>
    <w:rsid w:val="00D10024"/>
    <w:rsid w:val="00D300E2"/>
    <w:rsid w:val="00D96EFA"/>
    <w:rsid w:val="00D97084"/>
    <w:rsid w:val="00DF0347"/>
    <w:rsid w:val="00E10944"/>
    <w:rsid w:val="00E47868"/>
    <w:rsid w:val="00EA49B1"/>
    <w:rsid w:val="00F0030D"/>
    <w:rsid w:val="00F142C1"/>
    <w:rsid w:val="00F20BDE"/>
    <w:rsid w:val="00F2158C"/>
    <w:rsid w:val="00F33CC3"/>
    <w:rsid w:val="00FA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2553"/>
  <w15:docId w15:val="{C71D7592-20F9-4BBC-A01C-87C08512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A5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vidove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elnik@vidov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9BD79-86B7-4035-9BDA-C8B15631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Petra Rogina</cp:lastModifiedBy>
  <cp:revision>6</cp:revision>
  <cp:lastPrinted>2024-12-18T15:25:00Z</cp:lastPrinted>
  <dcterms:created xsi:type="dcterms:W3CDTF">2024-08-02T12:42:00Z</dcterms:created>
  <dcterms:modified xsi:type="dcterms:W3CDTF">2024-12-18T15:30:00Z</dcterms:modified>
</cp:coreProperties>
</file>